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C0" w:rsidRPr="00D05EF7" w:rsidRDefault="006713C0" w:rsidP="00D05EF7">
      <w:pPr>
        <w:pStyle w:val="Heading4"/>
        <w:rPr>
          <w:rFonts w:cs="Arial"/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МакушинскийМР-ПП-01" style="position:absolute;left:0;text-align:left;margin-left:225pt;margin-top:-27pt;width:1in;height:75.4pt;z-index:-251658240;visibility:visible">
            <v:imagedata r:id="rId5" o:title=""/>
          </v:shape>
        </w:pict>
      </w:r>
    </w:p>
    <w:p w:rsidR="006713C0" w:rsidRPr="00D05EF7" w:rsidRDefault="006713C0" w:rsidP="00D05EF7">
      <w:pPr>
        <w:pStyle w:val="Heading4"/>
        <w:rPr>
          <w:rFonts w:cs="Arial"/>
          <w:color w:val="000000"/>
        </w:rPr>
      </w:pPr>
    </w:p>
    <w:p w:rsidR="006713C0" w:rsidRPr="00D05EF7" w:rsidRDefault="006713C0" w:rsidP="00D05EF7">
      <w:pPr>
        <w:pStyle w:val="Heading4"/>
        <w:rPr>
          <w:rFonts w:cs="Arial"/>
          <w:color w:val="000000"/>
        </w:rPr>
      </w:pPr>
    </w:p>
    <w:p w:rsidR="006713C0" w:rsidRPr="00D05EF7" w:rsidRDefault="006713C0" w:rsidP="00D05EF7">
      <w:pPr>
        <w:pStyle w:val="Heading4"/>
        <w:rPr>
          <w:rFonts w:cs="Arial"/>
          <w:color w:val="000000"/>
        </w:rPr>
      </w:pPr>
      <w:r w:rsidRPr="00D05EF7">
        <w:rPr>
          <w:rFonts w:cs="Arial"/>
          <w:color w:val="000000"/>
        </w:rPr>
        <w:t>Российская Федерация</w:t>
      </w:r>
    </w:p>
    <w:p w:rsidR="006713C0" w:rsidRPr="00D05EF7" w:rsidRDefault="006713C0" w:rsidP="00D05EF7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D05EF7">
        <w:rPr>
          <w:rFonts w:ascii="Arial" w:hAnsi="Arial" w:cs="Arial"/>
          <w:sz w:val="28"/>
        </w:rPr>
        <w:t>Курганская область</w:t>
      </w:r>
    </w:p>
    <w:p w:rsidR="006713C0" w:rsidRPr="00D05EF7" w:rsidRDefault="006713C0" w:rsidP="00D05EF7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D05EF7">
        <w:rPr>
          <w:rFonts w:ascii="Arial" w:hAnsi="Arial" w:cs="Arial"/>
          <w:b/>
          <w:sz w:val="28"/>
        </w:rPr>
        <w:t>Макушинский муниципальный округ</w:t>
      </w:r>
    </w:p>
    <w:p w:rsidR="006713C0" w:rsidRPr="00D05EF7" w:rsidRDefault="006713C0" w:rsidP="00D05EF7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D05EF7">
        <w:rPr>
          <w:rFonts w:ascii="Arial" w:hAnsi="Arial" w:cs="Arial"/>
          <w:b/>
          <w:sz w:val="28"/>
        </w:rPr>
        <w:t>Администрация Макушинского муниципального округа</w:t>
      </w:r>
    </w:p>
    <w:p w:rsidR="006713C0" w:rsidRPr="00D05EF7" w:rsidRDefault="006713C0" w:rsidP="00D05EF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6713C0" w:rsidRPr="00D05EF7" w:rsidRDefault="006713C0" w:rsidP="00D05EF7">
      <w:pPr>
        <w:spacing w:after="0" w:line="240" w:lineRule="auto"/>
        <w:jc w:val="center"/>
        <w:rPr>
          <w:rFonts w:ascii="Arial" w:hAnsi="Arial" w:cs="Arial"/>
          <w:b/>
          <w:sz w:val="72"/>
        </w:rPr>
      </w:pPr>
      <w:r w:rsidRPr="00D05EF7">
        <w:rPr>
          <w:rFonts w:ascii="Arial" w:hAnsi="Arial" w:cs="Arial"/>
          <w:b/>
          <w:sz w:val="72"/>
        </w:rPr>
        <w:t>Постановление</w:t>
      </w:r>
    </w:p>
    <w:p w:rsidR="006713C0" w:rsidRPr="00D05EF7" w:rsidRDefault="006713C0" w:rsidP="00D05E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13C0" w:rsidRPr="00D05EF7" w:rsidRDefault="006713C0" w:rsidP="00D05E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5EF7">
        <w:rPr>
          <w:rFonts w:ascii="Arial" w:hAnsi="Arial" w:cs="Arial"/>
          <w:sz w:val="24"/>
          <w:szCs w:val="24"/>
        </w:rPr>
        <w:t xml:space="preserve">От  </w:t>
      </w:r>
      <w:r>
        <w:rPr>
          <w:rFonts w:ascii="Arial" w:hAnsi="Arial" w:cs="Arial"/>
          <w:sz w:val="24"/>
          <w:szCs w:val="24"/>
          <w:u w:val="single"/>
        </w:rPr>
        <w:tab/>
        <w:t>07.03.2023г.</w:t>
      </w:r>
      <w:r>
        <w:rPr>
          <w:rFonts w:ascii="Arial" w:hAnsi="Arial" w:cs="Arial"/>
          <w:sz w:val="24"/>
          <w:szCs w:val="24"/>
          <w:u w:val="single"/>
        </w:rPr>
        <w:tab/>
      </w:r>
      <w:r w:rsidRPr="00D05EF7"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  <w:u w:val="single"/>
        </w:rPr>
        <w:t>143</w:t>
      </w:r>
    </w:p>
    <w:p w:rsidR="006713C0" w:rsidRPr="00D05EF7" w:rsidRDefault="006713C0" w:rsidP="00D05E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5EF7">
        <w:rPr>
          <w:rFonts w:ascii="Arial" w:hAnsi="Arial" w:cs="Arial"/>
          <w:sz w:val="24"/>
          <w:szCs w:val="24"/>
        </w:rPr>
        <w:t>г. Макушино</w:t>
      </w:r>
    </w:p>
    <w:p w:rsidR="006713C0" w:rsidRPr="00D05EF7" w:rsidRDefault="006713C0" w:rsidP="00D05EF7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</w:rPr>
      </w:pPr>
    </w:p>
    <w:p w:rsidR="006713C0" w:rsidRPr="00D05EF7" w:rsidRDefault="006713C0" w:rsidP="00D05EF7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</w:rPr>
      </w:pPr>
    </w:p>
    <w:p w:rsidR="006713C0" w:rsidRPr="00D05EF7" w:rsidRDefault="006713C0" w:rsidP="00D05EF7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</w:rPr>
      </w:pPr>
    </w:p>
    <w:p w:rsidR="006713C0" w:rsidRDefault="006713C0" w:rsidP="00D05EF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D05EF7">
        <w:rPr>
          <w:rFonts w:ascii="Arial" w:hAnsi="Arial" w:cs="Arial"/>
          <w:b/>
          <w:bCs/>
        </w:rPr>
        <w:t>Об определении случаев банковского сопровождения</w:t>
      </w:r>
      <w:r>
        <w:rPr>
          <w:rFonts w:ascii="Arial" w:hAnsi="Arial" w:cs="Arial"/>
          <w:b/>
          <w:bCs/>
        </w:rPr>
        <w:t xml:space="preserve"> </w:t>
      </w:r>
      <w:r w:rsidRPr="00D05EF7">
        <w:rPr>
          <w:rFonts w:ascii="Arial" w:hAnsi="Arial" w:cs="Arial"/>
          <w:b/>
          <w:bCs/>
        </w:rPr>
        <w:t xml:space="preserve">контрактов, предметом </w:t>
      </w:r>
    </w:p>
    <w:p w:rsidR="006713C0" w:rsidRPr="00D05EF7" w:rsidRDefault="006713C0" w:rsidP="00D05EF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D05EF7">
        <w:rPr>
          <w:rFonts w:ascii="Arial" w:hAnsi="Arial" w:cs="Arial"/>
          <w:b/>
          <w:bCs/>
        </w:rPr>
        <w:t>которых являются поставки</w:t>
      </w:r>
      <w:r>
        <w:rPr>
          <w:rFonts w:ascii="Arial" w:hAnsi="Arial" w:cs="Arial"/>
          <w:b/>
          <w:bCs/>
        </w:rPr>
        <w:t xml:space="preserve"> </w:t>
      </w:r>
      <w:r w:rsidRPr="00D05EF7">
        <w:rPr>
          <w:rFonts w:ascii="Arial" w:hAnsi="Arial" w:cs="Arial"/>
          <w:b/>
          <w:bCs/>
        </w:rPr>
        <w:t>товаров, выполнение работ, оказание услуг для</w:t>
      </w:r>
    </w:p>
    <w:p w:rsidR="006713C0" w:rsidRDefault="006713C0" w:rsidP="00D05EF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D05EF7">
        <w:rPr>
          <w:rFonts w:ascii="Arial" w:hAnsi="Arial" w:cs="Arial"/>
          <w:b/>
          <w:bCs/>
        </w:rPr>
        <w:t>обеспечения муниципальных нужд Макушинского</w:t>
      </w:r>
      <w:r>
        <w:rPr>
          <w:rFonts w:ascii="Arial" w:hAnsi="Arial" w:cs="Arial"/>
          <w:b/>
          <w:bCs/>
        </w:rPr>
        <w:t xml:space="preserve"> </w:t>
      </w:r>
      <w:r w:rsidRPr="00D05EF7">
        <w:rPr>
          <w:rFonts w:ascii="Arial" w:hAnsi="Arial" w:cs="Arial"/>
          <w:b/>
          <w:bCs/>
        </w:rPr>
        <w:t xml:space="preserve">муниципального округа </w:t>
      </w:r>
    </w:p>
    <w:p w:rsidR="006713C0" w:rsidRPr="00D05EF7" w:rsidRDefault="006713C0" w:rsidP="00D05EF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D05EF7">
        <w:rPr>
          <w:rFonts w:ascii="Arial" w:hAnsi="Arial" w:cs="Arial"/>
          <w:b/>
          <w:bCs/>
        </w:rPr>
        <w:t>Курганской области</w:t>
      </w:r>
    </w:p>
    <w:p w:rsidR="006713C0" w:rsidRDefault="006713C0" w:rsidP="00D05EF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6713C0" w:rsidRPr="00D05EF7" w:rsidRDefault="006713C0" w:rsidP="00D05EF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6713C0" w:rsidRPr="00D05EF7" w:rsidRDefault="006713C0" w:rsidP="00D05EF7">
      <w:pPr>
        <w:tabs>
          <w:tab w:val="left" w:pos="477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5EF7">
        <w:rPr>
          <w:rFonts w:ascii="Arial" w:hAnsi="Arial" w:cs="Arial"/>
          <w:sz w:val="24"/>
          <w:szCs w:val="24"/>
        </w:rPr>
        <w:t>В соответствии со статьей 35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anchor="64U0IK" w:history="1">
        <w:r w:rsidRPr="00D05EF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Федерального закона от 5 апреля 2013 года N 44-ФЗ </w:t>
        </w:r>
        <w:r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«</w:t>
        </w:r>
        <w:r w:rsidRPr="00D05EF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О контрактной системе в сфере закупок товаров, работ, услуг для обеспечения госуда</w:t>
        </w:r>
        <w:r w:rsidRPr="00D05EF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р</w:t>
        </w:r>
        <w:r w:rsidRPr="00D05EF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ственных и муниципальных нужд</w:t>
        </w:r>
      </w:hyperlink>
      <w:r>
        <w:rPr>
          <w:rFonts w:ascii="Arial" w:hAnsi="Arial" w:cs="Arial"/>
          <w:sz w:val="24"/>
          <w:szCs w:val="24"/>
        </w:rPr>
        <w:t xml:space="preserve">», </w:t>
      </w:r>
      <w:r w:rsidRPr="00D05EF7">
        <w:rPr>
          <w:rFonts w:ascii="Arial" w:hAnsi="Arial" w:cs="Arial"/>
          <w:sz w:val="24"/>
          <w:szCs w:val="24"/>
        </w:rPr>
        <w:t>Администрация Макушинского муниципального округа ПОСТАНОВЛЯЕТ:</w:t>
      </w:r>
    </w:p>
    <w:p w:rsidR="006713C0" w:rsidRPr="00D05EF7" w:rsidRDefault="006713C0" w:rsidP="00D05EF7">
      <w:pPr>
        <w:pStyle w:val="header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D05EF7">
        <w:rPr>
          <w:rFonts w:ascii="Arial" w:hAnsi="Arial" w:cs="Arial"/>
        </w:rPr>
        <w:t xml:space="preserve">Установить, что при осуществлении закупки для обеспечения </w:t>
      </w:r>
      <w:r w:rsidRPr="00D05EF7">
        <w:rPr>
          <w:rFonts w:ascii="Arial" w:hAnsi="Arial" w:cs="Arial"/>
          <w:bCs/>
        </w:rPr>
        <w:t xml:space="preserve">муниципальных нужд Макушинского муниципального округа </w:t>
      </w:r>
      <w:r w:rsidRPr="00D05EF7">
        <w:rPr>
          <w:rFonts w:ascii="Arial" w:hAnsi="Arial" w:cs="Arial"/>
        </w:rPr>
        <w:t>Курганской области включать в контракт в с</w:t>
      </w:r>
      <w:r w:rsidRPr="00D05EF7">
        <w:rPr>
          <w:rFonts w:ascii="Arial" w:hAnsi="Arial" w:cs="Arial"/>
        </w:rPr>
        <w:t>о</w:t>
      </w:r>
      <w:r w:rsidRPr="00D05EF7">
        <w:rPr>
          <w:rFonts w:ascii="Arial" w:hAnsi="Arial" w:cs="Arial"/>
        </w:rPr>
        <w:t>ответствии с частью 26 статьи 34 </w:t>
      </w:r>
      <w:hyperlink r:id="rId7" w:anchor="64U0IK" w:history="1">
        <w:r w:rsidRPr="00D05EF7">
          <w:rPr>
            <w:rStyle w:val="Hyperlink"/>
            <w:rFonts w:ascii="Arial" w:hAnsi="Arial" w:cs="Arial"/>
            <w:color w:val="auto"/>
            <w:u w:val="none"/>
          </w:rPr>
          <w:t xml:space="preserve">Федерального закона от 5 апреля 2013 года N 44-ФЗ </w:t>
        </w:r>
        <w:r>
          <w:rPr>
            <w:rStyle w:val="Hyperlink"/>
            <w:rFonts w:ascii="Arial" w:hAnsi="Arial" w:cs="Arial"/>
            <w:color w:val="auto"/>
            <w:u w:val="none"/>
          </w:rPr>
          <w:t>«</w:t>
        </w:r>
        <w:r w:rsidRPr="00D05EF7">
          <w:rPr>
            <w:rStyle w:val="Hyperlink"/>
            <w:rFonts w:ascii="Arial" w:hAnsi="Arial" w:cs="Arial"/>
            <w:color w:val="auto"/>
            <w:u w:val="none"/>
          </w:rPr>
          <w:t>О контрактной системе в сфере закупок товаров, работ, услуг для обеспечения государс</w:t>
        </w:r>
        <w:r w:rsidRPr="00D05EF7">
          <w:rPr>
            <w:rStyle w:val="Hyperlink"/>
            <w:rFonts w:ascii="Arial" w:hAnsi="Arial" w:cs="Arial"/>
            <w:color w:val="auto"/>
            <w:u w:val="none"/>
          </w:rPr>
          <w:t>т</w:t>
        </w:r>
        <w:r w:rsidRPr="00D05EF7">
          <w:rPr>
            <w:rStyle w:val="Hyperlink"/>
            <w:rFonts w:ascii="Arial" w:hAnsi="Arial" w:cs="Arial"/>
            <w:color w:val="auto"/>
            <w:u w:val="none"/>
          </w:rPr>
          <w:t>венных и муниципальных нужд</w:t>
        </w:r>
      </w:hyperlink>
      <w:r>
        <w:rPr>
          <w:rFonts w:ascii="Arial" w:hAnsi="Arial" w:cs="Arial"/>
        </w:rPr>
        <w:t>»</w:t>
      </w:r>
      <w:r w:rsidRPr="00D05EF7">
        <w:rPr>
          <w:rFonts w:ascii="Arial" w:hAnsi="Arial" w:cs="Arial"/>
        </w:rPr>
        <w:t>, если начальная (максимальная) цена такого контракта (цена контракта с единственным поставщиком (подрядчиком, исполнителем) составляет:</w:t>
      </w:r>
    </w:p>
    <w:p w:rsidR="006713C0" w:rsidRPr="00D05EF7" w:rsidRDefault="006713C0" w:rsidP="00D05EF7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05EF7">
        <w:rPr>
          <w:rFonts w:ascii="Arial" w:hAnsi="Arial" w:cs="Arial"/>
        </w:rPr>
        <w:t>не менее 100 млн</w:t>
      </w:r>
      <w:r>
        <w:rPr>
          <w:rFonts w:ascii="Arial" w:hAnsi="Arial" w:cs="Arial"/>
        </w:rPr>
        <w:t>.</w:t>
      </w:r>
      <w:r w:rsidRPr="00D05EF7">
        <w:rPr>
          <w:rFonts w:ascii="Arial" w:hAnsi="Arial" w:cs="Arial"/>
        </w:rPr>
        <w:t xml:space="preserve"> рублей, - условие о банковском сопровождении контракта, з</w:t>
      </w:r>
      <w:r w:rsidRPr="00D05EF7">
        <w:rPr>
          <w:rFonts w:ascii="Arial" w:hAnsi="Arial" w:cs="Arial"/>
        </w:rPr>
        <w:t>а</w:t>
      </w:r>
      <w:r w:rsidRPr="00D05EF7">
        <w:rPr>
          <w:rFonts w:ascii="Arial" w:hAnsi="Arial" w:cs="Arial"/>
        </w:rPr>
        <w:t>ключающееся в проведении банком, привлеченным поставщиком или заказчиком, мон</w:t>
      </w:r>
      <w:r w:rsidRPr="00D05EF7">
        <w:rPr>
          <w:rFonts w:ascii="Arial" w:hAnsi="Arial" w:cs="Arial"/>
        </w:rPr>
        <w:t>и</w:t>
      </w:r>
      <w:r w:rsidRPr="00D05EF7">
        <w:rPr>
          <w:rFonts w:ascii="Arial" w:hAnsi="Arial" w:cs="Arial"/>
        </w:rPr>
        <w:t>торинга расчетов в рамках исполнения контракта;</w:t>
      </w:r>
    </w:p>
    <w:p w:rsidR="006713C0" w:rsidRPr="00D05EF7" w:rsidRDefault="006713C0" w:rsidP="00D05EF7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05EF7">
        <w:rPr>
          <w:rFonts w:ascii="Arial" w:hAnsi="Arial" w:cs="Arial"/>
        </w:rPr>
        <w:t>не менее 5 млрд</w:t>
      </w:r>
      <w:r>
        <w:rPr>
          <w:rFonts w:ascii="Arial" w:hAnsi="Arial" w:cs="Arial"/>
        </w:rPr>
        <w:t>.</w:t>
      </w:r>
      <w:r w:rsidRPr="00D05EF7">
        <w:rPr>
          <w:rFonts w:ascii="Arial" w:hAnsi="Arial" w:cs="Arial"/>
        </w:rPr>
        <w:t xml:space="preserve"> рублей, - условие, предусматривающее привлечение поставщ</w:t>
      </w:r>
      <w:r w:rsidRPr="00D05EF7">
        <w:rPr>
          <w:rFonts w:ascii="Arial" w:hAnsi="Arial" w:cs="Arial"/>
        </w:rPr>
        <w:t>и</w:t>
      </w:r>
      <w:r w:rsidRPr="00D05EF7">
        <w:rPr>
          <w:rFonts w:ascii="Arial" w:hAnsi="Arial" w:cs="Arial"/>
        </w:rPr>
        <w:t>ком или заказчиком банка в рамках расширенного банковского сопровождения.</w:t>
      </w:r>
    </w:p>
    <w:p w:rsidR="006713C0" w:rsidRPr="00D05EF7" w:rsidRDefault="006713C0" w:rsidP="00D05EF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D05EF7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Н</w:t>
      </w:r>
      <w:r w:rsidRPr="00D05EF7">
        <w:rPr>
          <w:rFonts w:ascii="Arial" w:hAnsi="Arial" w:cs="Arial"/>
          <w:sz w:val="24"/>
          <w:szCs w:val="24"/>
        </w:rPr>
        <w:t>астоящее постановление разместить на официальном сайте Администрации Макушинского муниципального округа в информационно-коммуникационной сети Инте</w:t>
      </w:r>
      <w:r w:rsidRPr="00D05EF7">
        <w:rPr>
          <w:rFonts w:ascii="Arial" w:hAnsi="Arial" w:cs="Arial"/>
          <w:sz w:val="24"/>
          <w:szCs w:val="24"/>
        </w:rPr>
        <w:t>р</w:t>
      </w:r>
      <w:r w:rsidRPr="00D05EF7">
        <w:rPr>
          <w:rFonts w:ascii="Arial" w:hAnsi="Arial" w:cs="Arial"/>
          <w:sz w:val="24"/>
          <w:szCs w:val="24"/>
        </w:rPr>
        <w:t>нет.</w:t>
      </w:r>
    </w:p>
    <w:p w:rsidR="006713C0" w:rsidRPr="00D05EF7" w:rsidRDefault="006713C0" w:rsidP="00D05E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5EF7">
        <w:rPr>
          <w:rFonts w:ascii="Arial" w:hAnsi="Arial" w:cs="Arial"/>
          <w:sz w:val="24"/>
          <w:szCs w:val="24"/>
        </w:rPr>
        <w:t xml:space="preserve">3. Настоящее постановление вступает в силу со дня его </w:t>
      </w:r>
      <w:r>
        <w:rPr>
          <w:rFonts w:ascii="Arial" w:hAnsi="Arial" w:cs="Arial"/>
          <w:sz w:val="24"/>
          <w:szCs w:val="24"/>
        </w:rPr>
        <w:t>подпис</w:t>
      </w:r>
      <w:r w:rsidRPr="00D05EF7">
        <w:rPr>
          <w:rFonts w:ascii="Arial" w:hAnsi="Arial" w:cs="Arial"/>
          <w:sz w:val="24"/>
          <w:szCs w:val="24"/>
        </w:rPr>
        <w:t>ания.</w:t>
      </w:r>
    </w:p>
    <w:p w:rsidR="006713C0" w:rsidRDefault="006713C0" w:rsidP="00D05E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13C0" w:rsidRDefault="006713C0" w:rsidP="00D05E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13C0" w:rsidRPr="00D05EF7" w:rsidRDefault="006713C0" w:rsidP="00D05E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13C0" w:rsidRPr="00D05EF7" w:rsidRDefault="006713C0" w:rsidP="00D05EF7">
      <w:pPr>
        <w:pStyle w:val="BodyText"/>
        <w:jc w:val="left"/>
        <w:rPr>
          <w:rFonts w:cs="Arial"/>
          <w:sz w:val="24"/>
          <w:szCs w:val="24"/>
        </w:rPr>
      </w:pPr>
      <w:r w:rsidRPr="00D05EF7">
        <w:rPr>
          <w:rFonts w:cs="Arial"/>
          <w:sz w:val="24"/>
          <w:szCs w:val="24"/>
        </w:rPr>
        <w:t xml:space="preserve">Глава Макушинского муниципального округа                            </w:t>
      </w:r>
      <w:r>
        <w:rPr>
          <w:rFonts w:cs="Arial"/>
          <w:sz w:val="24"/>
          <w:szCs w:val="24"/>
        </w:rPr>
        <w:t xml:space="preserve">                      </w:t>
      </w:r>
      <w:r w:rsidRPr="00D05EF7">
        <w:rPr>
          <w:rFonts w:cs="Arial"/>
          <w:sz w:val="24"/>
          <w:szCs w:val="24"/>
        </w:rPr>
        <w:t xml:space="preserve">      В.П.</w:t>
      </w:r>
      <w:r>
        <w:rPr>
          <w:rFonts w:cs="Arial"/>
          <w:sz w:val="24"/>
          <w:szCs w:val="24"/>
        </w:rPr>
        <w:t xml:space="preserve"> </w:t>
      </w:r>
      <w:r w:rsidRPr="00D05EF7">
        <w:rPr>
          <w:rFonts w:cs="Arial"/>
          <w:sz w:val="24"/>
          <w:szCs w:val="24"/>
        </w:rPr>
        <w:t>Пигачёв</w:t>
      </w:r>
    </w:p>
    <w:p w:rsidR="006713C0" w:rsidRPr="00D05EF7" w:rsidRDefault="006713C0" w:rsidP="00D05E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13C0" w:rsidRDefault="006713C0" w:rsidP="00D05EF7">
      <w:pPr>
        <w:spacing w:after="0" w:line="240" w:lineRule="auto"/>
        <w:jc w:val="both"/>
        <w:rPr>
          <w:rFonts w:ascii="Arial" w:hAnsi="Arial" w:cs="Arial"/>
        </w:rPr>
      </w:pPr>
    </w:p>
    <w:p w:rsidR="006713C0" w:rsidRDefault="006713C0" w:rsidP="00D05EF7">
      <w:pPr>
        <w:spacing w:after="0" w:line="240" w:lineRule="auto"/>
        <w:jc w:val="both"/>
        <w:rPr>
          <w:rFonts w:ascii="Arial" w:hAnsi="Arial" w:cs="Arial"/>
        </w:rPr>
      </w:pPr>
    </w:p>
    <w:p w:rsidR="006713C0" w:rsidRDefault="006713C0" w:rsidP="00D05EF7">
      <w:pPr>
        <w:spacing w:after="0" w:line="240" w:lineRule="auto"/>
        <w:jc w:val="both"/>
        <w:rPr>
          <w:rFonts w:ascii="Arial" w:hAnsi="Arial" w:cs="Arial"/>
        </w:rPr>
      </w:pPr>
    </w:p>
    <w:p w:rsidR="006713C0" w:rsidRPr="00D05EF7" w:rsidRDefault="006713C0" w:rsidP="00D05EF7">
      <w:pPr>
        <w:spacing w:after="0" w:line="240" w:lineRule="auto"/>
        <w:jc w:val="both"/>
        <w:rPr>
          <w:rFonts w:ascii="Arial" w:hAnsi="Arial" w:cs="Arial"/>
        </w:rPr>
      </w:pPr>
    </w:p>
    <w:p w:rsidR="006713C0" w:rsidRPr="00D05EF7" w:rsidRDefault="006713C0" w:rsidP="00D05EF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5EF7">
        <w:rPr>
          <w:rFonts w:ascii="Arial" w:hAnsi="Arial" w:cs="Arial"/>
          <w:sz w:val="18"/>
          <w:szCs w:val="18"/>
        </w:rPr>
        <w:t>Исп. Чеботина Е.В.</w:t>
      </w:r>
    </w:p>
    <w:p w:rsidR="006713C0" w:rsidRPr="00D05EF7" w:rsidRDefault="006713C0" w:rsidP="00D05EF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5EF7">
        <w:rPr>
          <w:rFonts w:ascii="Arial" w:hAnsi="Arial" w:cs="Arial"/>
          <w:sz w:val="18"/>
          <w:szCs w:val="18"/>
        </w:rPr>
        <w:t>Тел. 2-07-02</w:t>
      </w:r>
    </w:p>
    <w:p w:rsidR="006713C0" w:rsidRPr="00D05EF7" w:rsidRDefault="006713C0" w:rsidP="00D05EF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5EF7">
        <w:rPr>
          <w:rFonts w:ascii="Arial" w:hAnsi="Arial" w:cs="Arial"/>
          <w:sz w:val="18"/>
          <w:szCs w:val="18"/>
        </w:rPr>
        <w:t>Разослано по списку (см. оборот)</w:t>
      </w:r>
    </w:p>
    <w:p w:rsidR="006713C0" w:rsidRPr="00D05EF7" w:rsidRDefault="006713C0" w:rsidP="00D05E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13C0" w:rsidRPr="00D05EF7" w:rsidRDefault="006713C0" w:rsidP="00D05EF7">
      <w:pPr>
        <w:pStyle w:val="Heading1"/>
        <w:spacing w:before="0" w:after="0"/>
        <w:jc w:val="center"/>
        <w:rPr>
          <w:b w:val="0"/>
          <w:bCs w:val="0"/>
          <w:sz w:val="24"/>
          <w:szCs w:val="24"/>
        </w:rPr>
      </w:pPr>
    </w:p>
    <w:p w:rsidR="006713C0" w:rsidRPr="00D05EF7" w:rsidRDefault="006713C0" w:rsidP="00D05EF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713C0" w:rsidRPr="00D05EF7" w:rsidRDefault="006713C0" w:rsidP="00D05EF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713C0" w:rsidRPr="00D05EF7" w:rsidRDefault="006713C0" w:rsidP="00D05EF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713C0" w:rsidRPr="00D05EF7" w:rsidRDefault="006713C0" w:rsidP="00D05EF7">
      <w:pPr>
        <w:pStyle w:val="Heading1"/>
        <w:spacing w:before="0" w:after="0"/>
        <w:jc w:val="center"/>
        <w:rPr>
          <w:bCs w:val="0"/>
          <w:sz w:val="28"/>
          <w:szCs w:val="28"/>
        </w:rPr>
      </w:pPr>
      <w:r w:rsidRPr="00D05EF7">
        <w:rPr>
          <w:bCs w:val="0"/>
          <w:sz w:val="28"/>
          <w:szCs w:val="28"/>
        </w:rPr>
        <w:t>СПРАВКА-РАССЫЛКА</w:t>
      </w:r>
    </w:p>
    <w:p w:rsidR="006713C0" w:rsidRDefault="006713C0" w:rsidP="00D05EF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</w:rPr>
      </w:pPr>
      <w:r w:rsidRPr="00D05EF7">
        <w:rPr>
          <w:rFonts w:ascii="Arial" w:hAnsi="Arial" w:cs="Arial"/>
        </w:rPr>
        <w:t>к постановлению Администрации Макушинского муниципального округа</w:t>
      </w:r>
      <w:r w:rsidRPr="00D05EF7">
        <w:rPr>
          <w:rFonts w:ascii="Arial" w:hAnsi="Arial" w:cs="Arial"/>
          <w:bCs/>
        </w:rPr>
        <w:t xml:space="preserve"> </w:t>
      </w:r>
    </w:p>
    <w:p w:rsidR="006713C0" w:rsidRPr="00D05EF7" w:rsidRDefault="006713C0" w:rsidP="00D05EF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</w:rPr>
      </w:pPr>
      <w:r w:rsidRPr="00D05EF7">
        <w:rPr>
          <w:rFonts w:ascii="Arial" w:hAnsi="Arial" w:cs="Arial"/>
          <w:bCs/>
        </w:rPr>
        <w:t>«Об определении случаев банковского сопровождения контрактов, предметом которых являются поставки товаров, выполнение работ, оказание услуг для обеспечения муниц</w:t>
      </w:r>
      <w:r w:rsidRPr="00D05EF7">
        <w:rPr>
          <w:rFonts w:ascii="Arial" w:hAnsi="Arial" w:cs="Arial"/>
          <w:bCs/>
        </w:rPr>
        <w:t>и</w:t>
      </w:r>
      <w:r w:rsidRPr="00D05EF7">
        <w:rPr>
          <w:rFonts w:ascii="Arial" w:hAnsi="Arial" w:cs="Arial"/>
          <w:bCs/>
        </w:rPr>
        <w:t>пальных нужд Макушинского муниципального округа  Курганской области»</w:t>
      </w:r>
    </w:p>
    <w:p w:rsidR="006713C0" w:rsidRPr="00D05EF7" w:rsidRDefault="006713C0" w:rsidP="00D05EF7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</w:rPr>
      </w:pPr>
    </w:p>
    <w:p w:rsidR="006713C0" w:rsidRPr="00D05EF7" w:rsidRDefault="006713C0" w:rsidP="00D05EF7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</w:rPr>
      </w:pPr>
    </w:p>
    <w:p w:rsidR="006713C0" w:rsidRPr="00D05EF7" w:rsidRDefault="006713C0" w:rsidP="00D05EF7">
      <w:pPr>
        <w:spacing w:after="0" w:line="240" w:lineRule="auto"/>
        <w:jc w:val="both"/>
        <w:rPr>
          <w:rFonts w:ascii="Arial" w:hAnsi="Arial" w:cs="Arial"/>
        </w:rPr>
      </w:pPr>
    </w:p>
    <w:p w:rsidR="006713C0" w:rsidRPr="00D05EF7" w:rsidRDefault="006713C0" w:rsidP="00D05EF7">
      <w:pPr>
        <w:spacing w:after="0" w:line="240" w:lineRule="auto"/>
        <w:jc w:val="both"/>
        <w:rPr>
          <w:rFonts w:ascii="Arial" w:hAnsi="Arial" w:cs="Arial"/>
        </w:rPr>
      </w:pPr>
      <w:r w:rsidRPr="00D05EF7">
        <w:rPr>
          <w:rFonts w:ascii="Arial" w:hAnsi="Arial" w:cs="Arial"/>
        </w:rPr>
        <w:t>Разослано:</w:t>
      </w:r>
      <w:r w:rsidRPr="00D05EF7">
        <w:rPr>
          <w:rFonts w:ascii="Arial" w:hAnsi="Arial" w:cs="Arial"/>
        </w:rPr>
        <w:tab/>
        <w:t>1. В дело – 1</w:t>
      </w:r>
    </w:p>
    <w:p w:rsidR="006713C0" w:rsidRPr="00D05EF7" w:rsidRDefault="006713C0" w:rsidP="00D05EF7">
      <w:pPr>
        <w:spacing w:after="0" w:line="240" w:lineRule="auto"/>
        <w:jc w:val="both"/>
        <w:rPr>
          <w:rFonts w:ascii="Arial" w:hAnsi="Arial" w:cs="Arial"/>
        </w:rPr>
      </w:pPr>
      <w:r w:rsidRPr="00D05EF7">
        <w:rPr>
          <w:rFonts w:ascii="Arial" w:hAnsi="Arial" w:cs="Arial"/>
        </w:rPr>
        <w:tab/>
      </w:r>
      <w:r w:rsidRPr="00D05EF7">
        <w:rPr>
          <w:rFonts w:ascii="Arial" w:hAnsi="Arial" w:cs="Arial"/>
        </w:rPr>
        <w:tab/>
        <w:t>2. Прокурор – 1</w:t>
      </w:r>
    </w:p>
    <w:p w:rsidR="006713C0" w:rsidRPr="00D05EF7" w:rsidRDefault="006713C0" w:rsidP="00D05EF7">
      <w:pPr>
        <w:spacing w:after="0" w:line="240" w:lineRule="auto"/>
        <w:jc w:val="both"/>
        <w:rPr>
          <w:rFonts w:ascii="Arial" w:hAnsi="Arial" w:cs="Arial"/>
        </w:rPr>
      </w:pPr>
      <w:r w:rsidRPr="00D05EF7">
        <w:rPr>
          <w:rFonts w:ascii="Arial" w:hAnsi="Arial" w:cs="Arial"/>
        </w:rPr>
        <w:tab/>
      </w:r>
      <w:r w:rsidRPr="00D05EF7">
        <w:rPr>
          <w:rFonts w:ascii="Arial" w:hAnsi="Arial" w:cs="Arial"/>
        </w:rPr>
        <w:tab/>
        <w:t>3. Финансовый отдел – 1</w:t>
      </w:r>
    </w:p>
    <w:p w:rsidR="006713C0" w:rsidRPr="00D05EF7" w:rsidRDefault="006713C0" w:rsidP="00D05EF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5EF7">
        <w:rPr>
          <w:rFonts w:ascii="Arial" w:hAnsi="Arial" w:cs="Arial"/>
        </w:rPr>
        <w:t>4. Юридический отдел-1</w:t>
      </w:r>
    </w:p>
    <w:p w:rsidR="006713C0" w:rsidRDefault="006713C0" w:rsidP="00D05EF7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5. Сайт Администрации ММО</w:t>
      </w:r>
    </w:p>
    <w:p w:rsidR="006713C0" w:rsidRDefault="006713C0" w:rsidP="00D05EF7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</w:rPr>
      </w:pPr>
    </w:p>
    <w:p w:rsidR="006713C0" w:rsidRDefault="006713C0" w:rsidP="00D05EF7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</w:rPr>
      </w:pPr>
    </w:p>
    <w:p w:rsidR="006713C0" w:rsidRDefault="006713C0" w:rsidP="00D05EF7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</w:rPr>
      </w:pPr>
    </w:p>
    <w:p w:rsidR="006713C0" w:rsidRDefault="006713C0" w:rsidP="00D05EF7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</w:rPr>
      </w:pPr>
    </w:p>
    <w:p w:rsidR="006713C0" w:rsidRPr="00D05EF7" w:rsidRDefault="006713C0" w:rsidP="00D05EF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5EF7">
        <w:rPr>
          <w:rFonts w:ascii="Arial" w:hAnsi="Arial" w:cs="Arial"/>
          <w:sz w:val="18"/>
          <w:szCs w:val="18"/>
        </w:rPr>
        <w:t>Исп. Чеботина Е.В.</w:t>
      </w:r>
    </w:p>
    <w:p w:rsidR="006713C0" w:rsidRPr="00D05EF7" w:rsidRDefault="006713C0" w:rsidP="00D05EF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5EF7">
        <w:rPr>
          <w:rFonts w:ascii="Arial" w:hAnsi="Arial" w:cs="Arial"/>
          <w:sz w:val="18"/>
          <w:szCs w:val="18"/>
        </w:rPr>
        <w:t>Тел. 2-07-02</w:t>
      </w:r>
    </w:p>
    <w:p w:rsidR="006713C0" w:rsidRPr="00D05EF7" w:rsidRDefault="006713C0" w:rsidP="00D05EF7">
      <w:pPr>
        <w:pStyle w:val="headertext"/>
        <w:shd w:val="clear" w:color="auto" w:fill="FFFFFF"/>
        <w:spacing w:before="0" w:beforeAutospacing="0" w:after="0" w:afterAutospacing="0"/>
        <w:textAlignment w:val="baseline"/>
      </w:pPr>
    </w:p>
    <w:sectPr w:rsidR="006713C0" w:rsidRPr="00D05EF7" w:rsidSect="00D05EF7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12B29"/>
    <w:multiLevelType w:val="hybridMultilevel"/>
    <w:tmpl w:val="15B2C1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690"/>
    <w:rsid w:val="0012299A"/>
    <w:rsid w:val="003666CC"/>
    <w:rsid w:val="00377D86"/>
    <w:rsid w:val="003A583B"/>
    <w:rsid w:val="003C4CC2"/>
    <w:rsid w:val="00434503"/>
    <w:rsid w:val="00443AAE"/>
    <w:rsid w:val="00454E8A"/>
    <w:rsid w:val="00664C4D"/>
    <w:rsid w:val="006713C0"/>
    <w:rsid w:val="006A214B"/>
    <w:rsid w:val="0071155D"/>
    <w:rsid w:val="007128D3"/>
    <w:rsid w:val="007A4EEB"/>
    <w:rsid w:val="00813842"/>
    <w:rsid w:val="00CF6690"/>
    <w:rsid w:val="00D05EF7"/>
    <w:rsid w:val="00D05FDF"/>
    <w:rsid w:val="00E763E7"/>
    <w:rsid w:val="00EE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84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45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F6690"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4503"/>
    <w:rPr>
      <w:rFonts w:ascii="Arial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F6690"/>
    <w:rPr>
      <w:rFonts w:ascii="Arial" w:hAnsi="Arial" w:cs="Times New Roman"/>
      <w:b/>
      <w:sz w:val="20"/>
      <w:szCs w:val="20"/>
      <w:lang w:eastAsia="ru-RU"/>
    </w:rPr>
  </w:style>
  <w:style w:type="paragraph" w:customStyle="1" w:styleId="headertext">
    <w:name w:val="headertext"/>
    <w:basedOn w:val="Normal"/>
    <w:uiPriority w:val="99"/>
    <w:rsid w:val="00CF66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uiPriority w:val="99"/>
    <w:rsid w:val="00CF66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CF669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34503"/>
    <w:pPr>
      <w:spacing w:after="0" w:line="240" w:lineRule="auto"/>
      <w:jc w:val="center"/>
    </w:pPr>
    <w:rPr>
      <w:rFonts w:ascii="Arial" w:eastAsia="Times New Roman" w:hAnsi="Arial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4503"/>
    <w:rPr>
      <w:rFonts w:ascii="Arial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990118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9901183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378</Words>
  <Characters>2159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ZAM1</dc:creator>
  <cp:keywords/>
  <dc:description/>
  <cp:lastModifiedBy>марина</cp:lastModifiedBy>
  <cp:revision>6</cp:revision>
  <cp:lastPrinted>2023-03-10T08:50:00Z</cp:lastPrinted>
  <dcterms:created xsi:type="dcterms:W3CDTF">2023-03-06T04:53:00Z</dcterms:created>
  <dcterms:modified xsi:type="dcterms:W3CDTF">2023-03-10T08:53:00Z</dcterms:modified>
</cp:coreProperties>
</file>